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F0" w:rsidRDefault="00AA1D9A" w:rsidP="00E22F7D">
      <w:pPr>
        <w:tabs>
          <w:tab w:val="center" w:pos="5476"/>
          <w:tab w:val="right" w:pos="10953"/>
        </w:tabs>
        <w:spacing w:after="0"/>
        <w:jc w:val="center"/>
      </w:pPr>
      <w:r>
        <w:rPr>
          <w:noProof/>
        </w:rPr>
        <w:drawing>
          <wp:inline distT="0" distB="0" distL="0" distR="0" wp14:anchorId="2805F6F6" wp14:editId="07E01090">
            <wp:extent cx="7029679" cy="877542"/>
            <wp:effectExtent l="38100" t="38100" r="38100" b="374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 VORMS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" t="9251" r="1096" b="5350"/>
                    <a:stretch/>
                  </pic:blipFill>
                  <pic:spPr bwMode="auto">
                    <a:xfrm>
                      <a:off x="0" y="0"/>
                      <a:ext cx="7033086" cy="877967"/>
                    </a:xfrm>
                    <a:prstGeom prst="rect">
                      <a:avLst/>
                    </a:prstGeom>
                    <a:ln w="28575" cap="sq" cmpd="dbl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5069" w:rsidRDefault="00C253BE" w:rsidP="00C364D7">
      <w:pPr>
        <w:spacing w:after="0"/>
        <w:ind w:hanging="10"/>
        <w:jc w:val="center"/>
        <w:rPr>
          <w:rFonts w:asciiTheme="minorHAnsi" w:eastAsia="Arial" w:hAnsiTheme="minorHAnsi" w:cs="Arial"/>
          <w:b/>
          <w:sz w:val="24"/>
        </w:rPr>
      </w:pPr>
      <w:r w:rsidRPr="00C364D7">
        <w:rPr>
          <w:rFonts w:asciiTheme="minorHAnsi" w:eastAsia="Arial" w:hAnsiTheme="minorHAnsi" w:cs="Arial"/>
          <w:b/>
          <w:sz w:val="24"/>
        </w:rPr>
        <w:t xml:space="preserve">AANSOEK OM </w:t>
      </w:r>
      <w:r w:rsidR="00C1745B">
        <w:rPr>
          <w:rFonts w:asciiTheme="minorHAnsi" w:eastAsia="Arial" w:hAnsiTheme="minorHAnsi" w:cs="Arial"/>
          <w:b/>
          <w:sz w:val="24"/>
        </w:rPr>
        <w:t>KEURING VAN MERRIES / REUNS 2018</w:t>
      </w:r>
      <w:r w:rsidRPr="00C364D7">
        <w:rPr>
          <w:rFonts w:asciiTheme="minorHAnsi" w:eastAsia="Arial" w:hAnsiTheme="minorHAnsi" w:cs="Arial"/>
          <w:b/>
          <w:sz w:val="24"/>
        </w:rPr>
        <w:t xml:space="preserve"> </w:t>
      </w:r>
    </w:p>
    <w:p w:rsidR="00126FF0" w:rsidRPr="00C364D7" w:rsidRDefault="00C253BE" w:rsidP="004F7906">
      <w:pPr>
        <w:spacing w:after="0"/>
        <w:ind w:hanging="10"/>
        <w:jc w:val="center"/>
        <w:rPr>
          <w:rFonts w:asciiTheme="minorHAnsi" w:hAnsiTheme="minorHAnsi"/>
        </w:rPr>
      </w:pPr>
      <w:r w:rsidRPr="00C364D7">
        <w:rPr>
          <w:rFonts w:asciiTheme="minorHAnsi" w:eastAsia="Arial" w:hAnsiTheme="minorHAnsi" w:cs="Arial"/>
          <w:b/>
          <w:i/>
          <w:sz w:val="24"/>
        </w:rPr>
        <w:t>APPLICATION FOR I</w:t>
      </w:r>
      <w:r w:rsidR="00C1745B">
        <w:rPr>
          <w:rFonts w:asciiTheme="minorHAnsi" w:eastAsia="Arial" w:hAnsiTheme="minorHAnsi" w:cs="Arial"/>
          <w:b/>
          <w:i/>
          <w:sz w:val="24"/>
        </w:rPr>
        <w:t>NSPECTION OF MARES/GELDINGS 2018</w:t>
      </w:r>
      <w:r w:rsidRPr="00C364D7">
        <w:rPr>
          <w:rFonts w:asciiTheme="minorHAnsi" w:eastAsia="Arial" w:hAnsiTheme="minorHAnsi" w:cs="Arial"/>
          <w:b/>
          <w:i/>
          <w:sz w:val="24"/>
        </w:rPr>
        <w:t xml:space="preserve"> </w:t>
      </w:r>
    </w:p>
    <w:tbl>
      <w:tblPr>
        <w:tblStyle w:val="TableGrid"/>
        <w:tblW w:w="11059" w:type="dxa"/>
        <w:tblInd w:w="0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51"/>
        <w:gridCol w:w="3623"/>
        <w:gridCol w:w="1681"/>
        <w:gridCol w:w="3204"/>
      </w:tblGrid>
      <w:tr w:rsidR="00126FF0" w:rsidRPr="00C364D7">
        <w:trPr>
          <w:trHeight w:val="5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FF0" w:rsidRPr="00C364D7" w:rsidRDefault="00C253BE" w:rsidP="00C364D7">
            <w:pPr>
              <w:rPr>
                <w:rFonts w:asciiTheme="minorHAnsi" w:hAnsiTheme="minorHAnsi"/>
              </w:rPr>
            </w:pPr>
            <w:r w:rsidRPr="00C364D7">
              <w:rPr>
                <w:rFonts w:asciiTheme="minorHAnsi" w:hAnsiTheme="minorHAnsi"/>
                <w:b/>
              </w:rPr>
              <w:t>TELER/</w:t>
            </w:r>
            <w:r w:rsidRPr="00C364D7">
              <w:rPr>
                <w:rFonts w:asciiTheme="minorHAnsi" w:hAnsiTheme="minorHAnsi"/>
                <w:b/>
                <w:i/>
              </w:rPr>
              <w:t>BREEDER</w:t>
            </w:r>
            <w:r w:rsidRPr="00C364D7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8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F0" w:rsidRPr="00C364D7" w:rsidRDefault="00C253BE" w:rsidP="00C364D7">
            <w:pPr>
              <w:rPr>
                <w:rFonts w:asciiTheme="minorHAnsi" w:hAnsiTheme="minorHAnsi"/>
              </w:rPr>
            </w:pPr>
            <w:r w:rsidRPr="00C364D7">
              <w:rPr>
                <w:rFonts w:asciiTheme="minorHAnsi" w:hAnsiTheme="minorHAnsi"/>
              </w:rPr>
              <w:t xml:space="preserve">  </w:t>
            </w:r>
          </w:p>
          <w:p w:rsidR="00126FF0" w:rsidRPr="00C364D7" w:rsidRDefault="00C253BE" w:rsidP="00C364D7">
            <w:pPr>
              <w:rPr>
                <w:rFonts w:asciiTheme="minorHAnsi" w:hAnsiTheme="minorHAnsi"/>
              </w:rPr>
            </w:pPr>
            <w:r w:rsidRPr="00C364D7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126FF0" w:rsidRPr="00C364D7">
        <w:trPr>
          <w:trHeight w:val="3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F0" w:rsidRPr="00C364D7" w:rsidRDefault="00C253BE" w:rsidP="00C364D7">
            <w:pPr>
              <w:rPr>
                <w:rFonts w:asciiTheme="minorHAnsi" w:hAnsiTheme="minorHAnsi"/>
              </w:rPr>
            </w:pPr>
            <w:r w:rsidRPr="00C364D7">
              <w:rPr>
                <w:rFonts w:asciiTheme="minorHAnsi" w:hAnsiTheme="minorHAnsi"/>
                <w:b/>
              </w:rPr>
              <w:t>Tel No.:</w:t>
            </w:r>
            <w:r w:rsidRPr="00C364D7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F0" w:rsidRPr="00C364D7" w:rsidRDefault="00C253BE" w:rsidP="00C364D7">
            <w:pPr>
              <w:rPr>
                <w:rFonts w:asciiTheme="minorHAnsi" w:hAnsiTheme="minorHAnsi"/>
              </w:rPr>
            </w:pPr>
            <w:r w:rsidRPr="00C364D7">
              <w:rPr>
                <w:rFonts w:asciiTheme="minorHAnsi" w:hAnsiTheme="minorHAnsi"/>
              </w:rPr>
              <w:t xml:space="preserve"> </w:t>
            </w:r>
            <w:r w:rsidRPr="00C364D7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F0" w:rsidRPr="00C364D7" w:rsidRDefault="00C253BE" w:rsidP="00C364D7">
            <w:pPr>
              <w:rPr>
                <w:rFonts w:asciiTheme="minorHAnsi" w:hAnsiTheme="minorHAnsi"/>
              </w:rPr>
            </w:pPr>
            <w:r w:rsidRPr="00C364D7">
              <w:rPr>
                <w:rFonts w:asciiTheme="minorHAnsi" w:hAnsiTheme="minorHAnsi"/>
                <w:b/>
              </w:rPr>
              <w:t>Cell No.:</w:t>
            </w:r>
            <w:r w:rsidRPr="00C364D7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F0" w:rsidRPr="00C364D7" w:rsidRDefault="00C253BE" w:rsidP="00C364D7">
            <w:pPr>
              <w:rPr>
                <w:rFonts w:asciiTheme="minorHAnsi" w:hAnsiTheme="minorHAnsi"/>
              </w:rPr>
            </w:pPr>
            <w:r w:rsidRPr="00C364D7">
              <w:rPr>
                <w:rFonts w:asciiTheme="minorHAnsi" w:hAnsiTheme="minorHAnsi"/>
              </w:rPr>
              <w:t xml:space="preserve"> </w:t>
            </w:r>
            <w:r w:rsidRPr="00C364D7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126FF0" w:rsidRPr="00C364D7">
        <w:trPr>
          <w:trHeight w:val="8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D7" w:rsidRPr="00E22F7D" w:rsidRDefault="00C253BE" w:rsidP="00C364D7">
            <w:pPr>
              <w:rPr>
                <w:rFonts w:asciiTheme="minorHAnsi" w:hAnsiTheme="minorHAnsi"/>
                <w:b/>
                <w:sz w:val="24"/>
              </w:rPr>
            </w:pPr>
            <w:r w:rsidRPr="00A93A0A">
              <w:rPr>
                <w:rFonts w:asciiTheme="minorHAnsi" w:hAnsiTheme="minorHAnsi"/>
                <w:b/>
                <w:lang w:val="af-ZA"/>
              </w:rPr>
              <w:t>Adres</w:t>
            </w:r>
            <w:r w:rsidRPr="00C364D7">
              <w:rPr>
                <w:rFonts w:asciiTheme="minorHAnsi" w:hAnsiTheme="minorHAnsi"/>
                <w:b/>
              </w:rPr>
              <w:t>/Address:</w:t>
            </w:r>
            <w:r w:rsidRPr="00C364D7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8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F0" w:rsidRPr="00C364D7" w:rsidRDefault="00C253BE" w:rsidP="00C364D7">
            <w:pPr>
              <w:rPr>
                <w:rFonts w:asciiTheme="minorHAnsi" w:hAnsiTheme="minorHAnsi"/>
              </w:rPr>
            </w:pPr>
            <w:r w:rsidRPr="00C364D7">
              <w:rPr>
                <w:rFonts w:asciiTheme="minorHAnsi" w:hAnsiTheme="minorHAnsi"/>
              </w:rPr>
              <w:t xml:space="preserve"> </w:t>
            </w:r>
          </w:p>
          <w:p w:rsidR="00AA1D9A" w:rsidRPr="00C364D7" w:rsidRDefault="00C253BE" w:rsidP="00C364D7">
            <w:pPr>
              <w:rPr>
                <w:rFonts w:asciiTheme="minorHAnsi" w:hAnsiTheme="minorHAnsi"/>
              </w:rPr>
            </w:pPr>
            <w:r w:rsidRPr="00C364D7">
              <w:rPr>
                <w:rFonts w:asciiTheme="minorHAnsi" w:hAnsiTheme="minorHAnsi"/>
              </w:rPr>
              <w:t xml:space="preserve"> </w:t>
            </w:r>
          </w:p>
        </w:tc>
      </w:tr>
      <w:tr w:rsidR="00E22F7D" w:rsidRPr="00C364D7" w:rsidTr="00E22F7D">
        <w:trPr>
          <w:trHeight w:val="3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7D" w:rsidRDefault="00E22F7D" w:rsidP="00C364D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8B13D3">
              <w:rPr>
                <w:rFonts w:asciiTheme="minorHAnsi" w:hAnsiTheme="minorHAnsi"/>
                <w:b/>
                <w:sz w:val="18"/>
                <w:szCs w:val="18"/>
              </w:rPr>
              <w:t>GPS coordinate / co-ordinates</w:t>
            </w:r>
          </w:p>
          <w:p w:rsidR="00E22F7D" w:rsidRPr="00E22F7D" w:rsidRDefault="00E22F7D" w:rsidP="00C364D7">
            <w:pPr>
              <w:rPr>
                <w:rFonts w:asciiTheme="minorHAnsi" w:hAnsiTheme="minorHAnsi"/>
                <w:sz w:val="16"/>
                <w:szCs w:val="16"/>
              </w:rPr>
            </w:pPr>
            <w:r w:rsidRPr="00A93A0A">
              <w:rPr>
                <w:rFonts w:asciiTheme="minorHAnsi" w:hAnsiTheme="minorHAnsi"/>
                <w:sz w:val="16"/>
                <w:szCs w:val="16"/>
                <w:lang w:val="af-ZA"/>
              </w:rPr>
              <w:t xml:space="preserve">Verpligtend </w:t>
            </w:r>
            <w:r w:rsidRPr="00E22F7D">
              <w:rPr>
                <w:rFonts w:asciiTheme="minorHAnsi" w:hAnsiTheme="minorHAnsi"/>
                <w:sz w:val="16"/>
                <w:szCs w:val="16"/>
              </w:rPr>
              <w:t>/ compulsory</w:t>
            </w:r>
          </w:p>
        </w:tc>
        <w:tc>
          <w:tcPr>
            <w:tcW w:w="8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7D" w:rsidRPr="00C364D7" w:rsidRDefault="00E22F7D" w:rsidP="00C364D7">
            <w:pPr>
              <w:rPr>
                <w:rFonts w:asciiTheme="minorHAnsi" w:hAnsiTheme="minorHAnsi"/>
              </w:rPr>
            </w:pPr>
          </w:p>
        </w:tc>
      </w:tr>
      <w:tr w:rsidR="00126FF0" w:rsidRPr="00C364D7">
        <w:trPr>
          <w:trHeight w:val="6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F0" w:rsidRPr="00C364D7" w:rsidRDefault="00C253BE" w:rsidP="00C364D7">
            <w:pPr>
              <w:rPr>
                <w:rFonts w:asciiTheme="minorHAnsi" w:hAnsiTheme="minorHAnsi"/>
              </w:rPr>
            </w:pPr>
            <w:r w:rsidRPr="00C364D7">
              <w:rPr>
                <w:rFonts w:asciiTheme="minorHAnsi" w:hAnsiTheme="minorHAnsi"/>
                <w:b/>
                <w:i/>
              </w:rPr>
              <w:t>Venue</w:t>
            </w:r>
            <w:r w:rsidRPr="00C364D7">
              <w:rPr>
                <w:rFonts w:asciiTheme="minorHAnsi" w:hAnsiTheme="minorHAnsi"/>
                <w:b/>
              </w:rPr>
              <w:t xml:space="preserve">:   </w:t>
            </w:r>
          </w:p>
        </w:tc>
        <w:tc>
          <w:tcPr>
            <w:tcW w:w="8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7D" w:rsidRPr="00E22F7D" w:rsidRDefault="00C253BE" w:rsidP="00C364D7">
            <w:pPr>
              <w:jc w:val="center"/>
              <w:rPr>
                <w:rFonts w:asciiTheme="minorHAnsi" w:hAnsiTheme="minorHAnsi"/>
                <w:color w:val="808080" w:themeColor="background1" w:themeShade="80"/>
                <w:sz w:val="18"/>
              </w:rPr>
            </w:pPr>
            <w:r w:rsidRPr="00A93A0A">
              <w:rPr>
                <w:rFonts w:asciiTheme="minorHAnsi" w:hAnsiTheme="minorHAnsi"/>
                <w:color w:val="808080" w:themeColor="background1" w:themeShade="80"/>
                <w:sz w:val="18"/>
                <w:lang w:val="af-ZA"/>
              </w:rPr>
              <w:t>Tydens Keuringstoer</w:t>
            </w:r>
            <w:r w:rsidRPr="00E22F7D">
              <w:rPr>
                <w:rFonts w:asciiTheme="minorHAnsi" w:hAnsiTheme="minorHAnsi"/>
                <w:color w:val="808080" w:themeColor="background1" w:themeShade="80"/>
                <w:sz w:val="18"/>
              </w:rPr>
              <w:t xml:space="preserve"> / </w:t>
            </w:r>
            <w:r w:rsidRPr="00E22F7D">
              <w:rPr>
                <w:rFonts w:asciiTheme="minorHAnsi" w:hAnsiTheme="minorHAnsi"/>
                <w:i/>
                <w:color w:val="808080" w:themeColor="background1" w:themeShade="80"/>
                <w:sz w:val="18"/>
              </w:rPr>
              <w:t>During selection tour</w:t>
            </w:r>
            <w:r w:rsidRPr="00E22F7D">
              <w:rPr>
                <w:rFonts w:asciiTheme="minorHAnsi" w:hAnsiTheme="minorHAnsi"/>
                <w:color w:val="808080" w:themeColor="background1" w:themeShade="80"/>
                <w:sz w:val="18"/>
              </w:rPr>
              <w:t xml:space="preserve"> </w:t>
            </w:r>
            <w:r w:rsidR="00E22F7D" w:rsidRPr="00E22F7D">
              <w:rPr>
                <w:rFonts w:asciiTheme="minorHAnsi" w:hAnsiTheme="minorHAnsi"/>
                <w:color w:val="808080" w:themeColor="background1" w:themeShade="80"/>
                <w:sz w:val="18"/>
              </w:rPr>
              <w:t xml:space="preserve">                    </w:t>
            </w:r>
          </w:p>
          <w:p w:rsidR="00126FF0" w:rsidRPr="00E22F7D" w:rsidRDefault="00C253BE" w:rsidP="00C364D7">
            <w:pPr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  <w:r w:rsidRPr="00A93A0A">
              <w:rPr>
                <w:rFonts w:asciiTheme="minorHAnsi" w:hAnsiTheme="minorHAnsi"/>
                <w:color w:val="808080" w:themeColor="background1" w:themeShade="80"/>
                <w:sz w:val="18"/>
                <w:lang w:val="af-ZA"/>
              </w:rPr>
              <w:t xml:space="preserve">Reiskostes ekstra </w:t>
            </w:r>
            <w:r w:rsidRPr="00E22F7D">
              <w:rPr>
                <w:rFonts w:asciiTheme="minorHAnsi" w:hAnsiTheme="minorHAnsi"/>
                <w:i/>
                <w:color w:val="808080" w:themeColor="background1" w:themeShade="80"/>
                <w:sz w:val="18"/>
              </w:rPr>
              <w:t>/ Traveling fee added</w:t>
            </w:r>
            <w:r w:rsidRPr="00E22F7D">
              <w:rPr>
                <w:rFonts w:asciiTheme="minorHAnsi" w:hAnsiTheme="minorHAnsi"/>
                <w:color w:val="808080" w:themeColor="background1" w:themeShade="80"/>
                <w:sz w:val="24"/>
              </w:rPr>
              <w:t xml:space="preserve"> </w:t>
            </w:r>
          </w:p>
        </w:tc>
      </w:tr>
      <w:tr w:rsidR="00126FF0" w:rsidRPr="00C364D7">
        <w:trPr>
          <w:trHeight w:val="5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F0" w:rsidRPr="00C364D7" w:rsidRDefault="00C253BE" w:rsidP="00C364D7">
            <w:pPr>
              <w:rPr>
                <w:rFonts w:asciiTheme="minorHAnsi" w:hAnsiTheme="minorHAnsi"/>
              </w:rPr>
            </w:pPr>
            <w:r w:rsidRPr="00A93A0A">
              <w:rPr>
                <w:rFonts w:asciiTheme="minorHAnsi" w:hAnsiTheme="minorHAnsi"/>
                <w:b/>
                <w:lang w:val="af-ZA"/>
              </w:rPr>
              <w:t>Aantal perde</w:t>
            </w:r>
            <w:r w:rsidRPr="00C364D7">
              <w:rPr>
                <w:rFonts w:asciiTheme="minorHAnsi" w:hAnsiTheme="minorHAnsi"/>
                <w:b/>
              </w:rPr>
              <w:t xml:space="preserve"> / </w:t>
            </w:r>
          </w:p>
          <w:p w:rsidR="00126FF0" w:rsidRPr="00C364D7" w:rsidRDefault="00C253BE" w:rsidP="00C364D7">
            <w:pPr>
              <w:rPr>
                <w:rFonts w:asciiTheme="minorHAnsi" w:hAnsiTheme="minorHAnsi"/>
              </w:rPr>
            </w:pPr>
            <w:r w:rsidRPr="00C364D7">
              <w:rPr>
                <w:rFonts w:asciiTheme="minorHAnsi" w:hAnsiTheme="minorHAnsi"/>
                <w:b/>
              </w:rPr>
              <w:t xml:space="preserve">Number of horses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FF0" w:rsidRPr="00C364D7" w:rsidRDefault="00C253BE" w:rsidP="00C364D7">
            <w:pPr>
              <w:rPr>
                <w:rFonts w:asciiTheme="minorHAnsi" w:hAnsiTheme="minorHAnsi"/>
              </w:rPr>
            </w:pPr>
            <w:r w:rsidRPr="00C364D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F0" w:rsidRPr="00F4718A" w:rsidRDefault="00F4718A" w:rsidP="00C364D7">
            <w:pPr>
              <w:rPr>
                <w:rFonts w:asciiTheme="minorHAnsi" w:hAnsiTheme="minorHAnsi"/>
                <w:b/>
              </w:rPr>
            </w:pPr>
            <w:r w:rsidRPr="00F4718A">
              <w:rPr>
                <w:rFonts w:asciiTheme="minorHAnsi" w:hAnsiTheme="minorHAnsi"/>
                <w:b/>
              </w:rPr>
              <w:t>Bedrag in R</w:t>
            </w:r>
          </w:p>
          <w:p w:rsidR="00F4718A" w:rsidRPr="00F4718A" w:rsidRDefault="00F4718A" w:rsidP="00C364D7">
            <w:pPr>
              <w:rPr>
                <w:rFonts w:asciiTheme="minorHAnsi" w:hAnsiTheme="minorHAnsi"/>
                <w:b/>
              </w:rPr>
            </w:pPr>
            <w:r w:rsidRPr="00F4718A">
              <w:rPr>
                <w:rFonts w:asciiTheme="minorHAnsi" w:hAnsiTheme="minorHAnsi"/>
                <w:b/>
              </w:rPr>
              <w:t>Amount in R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FF0" w:rsidRPr="00C364D7" w:rsidRDefault="00C253BE" w:rsidP="00C364D7">
            <w:pPr>
              <w:jc w:val="center"/>
              <w:rPr>
                <w:rFonts w:asciiTheme="minorHAnsi" w:hAnsiTheme="minorHAnsi"/>
              </w:rPr>
            </w:pPr>
            <w:r w:rsidRPr="00C364D7">
              <w:rPr>
                <w:rFonts w:asciiTheme="minorHAnsi" w:hAnsiTheme="minorHAnsi"/>
              </w:rPr>
              <w:t xml:space="preserve"> </w:t>
            </w:r>
            <w:r w:rsidRPr="00C364D7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</w:tbl>
    <w:p w:rsidR="00126FF0" w:rsidRPr="00775069" w:rsidRDefault="00C253BE" w:rsidP="008B13D3">
      <w:pPr>
        <w:spacing w:after="0"/>
        <w:rPr>
          <w:rFonts w:asciiTheme="minorHAnsi" w:hAnsiTheme="minorHAnsi"/>
          <w:sz w:val="8"/>
          <w:szCs w:val="8"/>
        </w:rPr>
      </w:pPr>
      <w:r w:rsidRPr="00C364D7">
        <w:rPr>
          <w:rFonts w:asciiTheme="minorHAnsi" w:eastAsia="Arial" w:hAnsiTheme="minorHAnsi" w:cs="Arial"/>
          <w:color w:val="FF0000"/>
          <w:sz w:val="20"/>
        </w:rPr>
        <w:t xml:space="preserve"> </w:t>
      </w:r>
      <w:r w:rsidRPr="00C364D7">
        <w:rPr>
          <w:rFonts w:asciiTheme="minorHAnsi" w:eastAsia="Arial" w:hAnsiTheme="minorHAnsi" w:cs="Arial"/>
          <w:color w:val="FF0000"/>
          <w:sz w:val="20"/>
        </w:rPr>
        <w:tab/>
      </w:r>
      <w:r w:rsidRPr="00C364D7">
        <w:rPr>
          <w:rFonts w:asciiTheme="minorHAnsi" w:eastAsia="Arial" w:hAnsiTheme="minorHAnsi" w:cs="Arial"/>
          <w:b/>
          <w:sz w:val="10"/>
        </w:rPr>
        <w:t xml:space="preserve"> </w:t>
      </w:r>
    </w:p>
    <w:p w:rsidR="00126FF0" w:rsidRPr="00A93A0A" w:rsidRDefault="00C364D7" w:rsidP="00C364D7">
      <w:pPr>
        <w:spacing w:after="0"/>
        <w:rPr>
          <w:rFonts w:asciiTheme="minorHAnsi" w:hAnsiTheme="minorHAnsi"/>
          <w:lang w:val="af-ZA"/>
        </w:rPr>
      </w:pPr>
      <w:r w:rsidRPr="00A93A0A">
        <w:rPr>
          <w:rFonts w:asciiTheme="minorHAnsi" w:eastAsia="Arial" w:hAnsiTheme="minorHAnsi" w:cs="Arial"/>
          <w:b/>
          <w:lang w:val="af-ZA"/>
        </w:rPr>
        <w:t>Ek verklaar</w:t>
      </w:r>
      <w:r w:rsidR="00C253BE" w:rsidRPr="00A93A0A">
        <w:rPr>
          <w:rFonts w:asciiTheme="minorHAnsi" w:eastAsia="Arial" w:hAnsiTheme="minorHAnsi" w:cs="Arial"/>
          <w:b/>
          <w:lang w:val="af-ZA"/>
        </w:rPr>
        <w:t xml:space="preserve"> dat al onderstaande reeds in plek is (Motiveer slegs indien daar ‘n probleem met een van die punte bestaan): </w:t>
      </w:r>
    </w:p>
    <w:p w:rsidR="00126FF0" w:rsidRPr="00775069" w:rsidRDefault="00C253BE" w:rsidP="00C364D7">
      <w:pPr>
        <w:spacing w:after="0"/>
        <w:rPr>
          <w:rFonts w:asciiTheme="minorHAnsi" w:hAnsiTheme="minorHAnsi"/>
        </w:rPr>
      </w:pPr>
      <w:r w:rsidRPr="00775069">
        <w:rPr>
          <w:rFonts w:asciiTheme="minorHAnsi" w:eastAsia="Arial" w:hAnsiTheme="minorHAnsi" w:cs="Arial"/>
          <w:b/>
          <w:i/>
        </w:rPr>
        <w:t xml:space="preserve">I declare that all the points listed below are in place (Give a reason if there is a problem with one of the points listed): </w:t>
      </w:r>
    </w:p>
    <w:p w:rsidR="008B13D3" w:rsidRPr="008B13D3" w:rsidRDefault="008B13D3" w:rsidP="008B13D3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sz w:val="16"/>
          <w:szCs w:val="16"/>
        </w:rPr>
      </w:pPr>
      <w:r w:rsidRPr="00A93A0A">
        <w:rPr>
          <w:rFonts w:asciiTheme="minorHAnsi" w:hAnsiTheme="minorHAnsi"/>
          <w:sz w:val="16"/>
          <w:szCs w:val="16"/>
          <w:lang w:val="af-ZA"/>
        </w:rPr>
        <w:t>Die identifikasie van elke perd is deeglik &amp; duidelik</w:t>
      </w:r>
      <w:r w:rsidRPr="008B13D3">
        <w:rPr>
          <w:rFonts w:asciiTheme="minorHAnsi" w:hAnsiTheme="minorHAnsi"/>
          <w:sz w:val="16"/>
          <w:szCs w:val="16"/>
        </w:rPr>
        <w:t xml:space="preserve"> </w:t>
      </w:r>
      <w:r w:rsidRPr="00A93A0A">
        <w:rPr>
          <w:rFonts w:asciiTheme="minorHAnsi" w:hAnsiTheme="minorHAnsi"/>
          <w:sz w:val="16"/>
          <w:szCs w:val="16"/>
          <w:lang w:val="af-ZA"/>
        </w:rPr>
        <w:t>leesbaar</w:t>
      </w:r>
      <w:r w:rsidRPr="008B13D3">
        <w:rPr>
          <w:rFonts w:asciiTheme="minorHAnsi" w:hAnsiTheme="minorHAnsi"/>
          <w:sz w:val="16"/>
          <w:szCs w:val="16"/>
        </w:rPr>
        <w:t xml:space="preserve"> / </w:t>
      </w:r>
      <w:r w:rsidRPr="008B13D3">
        <w:rPr>
          <w:rFonts w:asciiTheme="minorHAnsi" w:hAnsiTheme="minorHAnsi"/>
          <w:i/>
          <w:sz w:val="16"/>
          <w:szCs w:val="16"/>
        </w:rPr>
        <w:t>The identification of each horse is clear and readable</w:t>
      </w:r>
    </w:p>
    <w:p w:rsidR="00126FF0" w:rsidRPr="008B13D3" w:rsidRDefault="008B13D3" w:rsidP="008B13D3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A93A0A">
        <w:rPr>
          <w:rFonts w:asciiTheme="minorHAnsi" w:eastAsia="Arial" w:hAnsiTheme="minorHAnsi" w:cs="Arial"/>
          <w:sz w:val="16"/>
          <w:lang w:val="af-ZA"/>
        </w:rPr>
        <w:t>Die kudde</w:t>
      </w:r>
      <w:r w:rsidR="00C253BE" w:rsidRPr="00A93A0A">
        <w:rPr>
          <w:rFonts w:asciiTheme="minorHAnsi" w:eastAsia="Arial" w:hAnsiTheme="minorHAnsi" w:cs="Arial"/>
          <w:sz w:val="16"/>
          <w:lang w:val="af-ZA"/>
        </w:rPr>
        <w:t>brand of</w:t>
      </w:r>
      <w:r w:rsidR="00E22F7D" w:rsidRPr="00A93A0A">
        <w:rPr>
          <w:rFonts w:asciiTheme="minorHAnsi" w:eastAsia="Arial" w:hAnsiTheme="minorHAnsi" w:cs="Arial"/>
          <w:sz w:val="16"/>
          <w:lang w:val="af-ZA"/>
        </w:rPr>
        <w:t xml:space="preserve"> kenmerk is opsioneel</w:t>
      </w:r>
      <w:r w:rsidR="00E22F7D">
        <w:rPr>
          <w:rFonts w:asciiTheme="minorHAnsi" w:eastAsia="Arial" w:hAnsiTheme="minorHAnsi" w:cs="Arial"/>
          <w:sz w:val="16"/>
        </w:rPr>
        <w:t xml:space="preserve"> (AJV 24 September 2016)</w:t>
      </w:r>
      <w:r w:rsidR="00C253BE" w:rsidRPr="008B13D3">
        <w:rPr>
          <w:rFonts w:asciiTheme="minorHAnsi" w:eastAsia="Arial" w:hAnsiTheme="minorHAnsi" w:cs="Arial"/>
          <w:sz w:val="16"/>
        </w:rPr>
        <w:t xml:space="preserve"> / </w:t>
      </w:r>
      <w:r w:rsidR="00C253BE" w:rsidRPr="008B13D3">
        <w:rPr>
          <w:rFonts w:asciiTheme="minorHAnsi" w:eastAsia="Arial" w:hAnsiTheme="minorHAnsi" w:cs="Arial"/>
          <w:i/>
          <w:sz w:val="16"/>
        </w:rPr>
        <w:t>The s</w:t>
      </w:r>
      <w:r w:rsidR="00E22F7D">
        <w:rPr>
          <w:rFonts w:asciiTheme="minorHAnsi" w:eastAsia="Arial" w:hAnsiTheme="minorHAnsi" w:cs="Arial"/>
          <w:i/>
          <w:sz w:val="16"/>
        </w:rPr>
        <w:t>tud brand is clear and readable (AGM 24 September 2016)</w:t>
      </w:r>
    </w:p>
    <w:p w:rsidR="00C364D7" w:rsidRPr="008B13D3" w:rsidRDefault="00C253BE" w:rsidP="008B13D3">
      <w:pPr>
        <w:pStyle w:val="ListParagraph"/>
        <w:numPr>
          <w:ilvl w:val="0"/>
          <w:numId w:val="3"/>
        </w:numPr>
        <w:spacing w:after="0" w:line="248" w:lineRule="auto"/>
        <w:rPr>
          <w:rFonts w:asciiTheme="minorHAnsi" w:hAnsiTheme="minorHAnsi"/>
        </w:rPr>
      </w:pPr>
      <w:r w:rsidRPr="00A93A0A">
        <w:rPr>
          <w:rFonts w:asciiTheme="minorHAnsi" w:eastAsia="Arial" w:hAnsiTheme="minorHAnsi" w:cs="Arial"/>
          <w:sz w:val="16"/>
          <w:lang w:val="af-ZA"/>
        </w:rPr>
        <w:t>Die Keurders fooi is inbetaal en bewys van betaling is aangeheg</w:t>
      </w:r>
      <w:r>
        <w:rPr>
          <w:rFonts w:asciiTheme="minorHAnsi" w:eastAsia="Arial" w:hAnsiTheme="minorHAnsi" w:cs="Arial"/>
          <w:sz w:val="16"/>
        </w:rPr>
        <w:t xml:space="preserve"> vir</w:t>
      </w:r>
      <w:r w:rsidRPr="008B13D3">
        <w:rPr>
          <w:rFonts w:asciiTheme="minorHAnsi" w:eastAsia="Arial" w:hAnsiTheme="minorHAnsi" w:cs="Arial"/>
          <w:sz w:val="16"/>
        </w:rPr>
        <w:t xml:space="preserve"> </w:t>
      </w:r>
      <w:r w:rsidR="008B13D3" w:rsidRPr="008B13D3">
        <w:rPr>
          <w:rFonts w:asciiTheme="minorHAnsi" w:eastAsia="Arial" w:hAnsiTheme="minorHAnsi" w:cs="Arial"/>
          <w:b/>
          <w:sz w:val="16"/>
        </w:rPr>
        <w:t>R 64</w:t>
      </w:r>
      <w:r w:rsidRPr="008B13D3">
        <w:rPr>
          <w:rFonts w:asciiTheme="minorHAnsi" w:eastAsia="Arial" w:hAnsiTheme="minorHAnsi" w:cs="Arial"/>
          <w:b/>
          <w:sz w:val="16"/>
        </w:rPr>
        <w:t>0</w:t>
      </w:r>
      <w:r>
        <w:rPr>
          <w:rFonts w:asciiTheme="minorHAnsi" w:eastAsia="Arial" w:hAnsiTheme="minorHAnsi" w:cs="Arial"/>
          <w:b/>
          <w:sz w:val="16"/>
        </w:rPr>
        <w:t>.00</w:t>
      </w:r>
      <w:r w:rsidRPr="008B13D3">
        <w:rPr>
          <w:rFonts w:asciiTheme="minorHAnsi" w:eastAsia="Arial" w:hAnsiTheme="minorHAnsi" w:cs="Arial"/>
          <w:sz w:val="16"/>
        </w:rPr>
        <w:t xml:space="preserve"> / </w:t>
      </w:r>
      <w:r w:rsidR="00A93A0A">
        <w:rPr>
          <w:rFonts w:asciiTheme="minorHAnsi" w:eastAsia="Arial" w:hAnsiTheme="minorHAnsi" w:cs="Arial"/>
          <w:i/>
          <w:sz w:val="16"/>
        </w:rPr>
        <w:t>Proof of the inspection</w:t>
      </w:r>
      <w:r w:rsidRPr="008B13D3">
        <w:rPr>
          <w:rFonts w:asciiTheme="minorHAnsi" w:eastAsia="Arial" w:hAnsiTheme="minorHAnsi" w:cs="Arial"/>
          <w:i/>
          <w:sz w:val="16"/>
        </w:rPr>
        <w:t xml:space="preserve"> fee of </w:t>
      </w:r>
      <w:r w:rsidR="008B13D3" w:rsidRPr="008B13D3">
        <w:rPr>
          <w:rFonts w:asciiTheme="minorHAnsi" w:eastAsia="Arial" w:hAnsiTheme="minorHAnsi" w:cs="Arial"/>
          <w:b/>
          <w:i/>
          <w:sz w:val="16"/>
        </w:rPr>
        <w:t>R 640</w:t>
      </w:r>
      <w:r w:rsidRPr="008B13D3">
        <w:rPr>
          <w:rFonts w:asciiTheme="minorHAnsi" w:eastAsia="Arial" w:hAnsiTheme="minorHAnsi" w:cs="Arial"/>
          <w:b/>
          <w:i/>
          <w:sz w:val="16"/>
        </w:rPr>
        <w:t xml:space="preserve">.00 </w:t>
      </w:r>
      <w:r w:rsidRPr="008B13D3">
        <w:rPr>
          <w:rFonts w:asciiTheme="minorHAnsi" w:eastAsia="Arial" w:hAnsiTheme="minorHAnsi" w:cs="Arial"/>
          <w:i/>
          <w:sz w:val="16"/>
        </w:rPr>
        <w:t>is attached.</w:t>
      </w:r>
      <w:r w:rsidRPr="008B13D3">
        <w:rPr>
          <w:rFonts w:asciiTheme="minorHAnsi" w:eastAsia="Arial" w:hAnsiTheme="minorHAnsi" w:cs="Arial"/>
          <w:b/>
          <w:sz w:val="16"/>
        </w:rPr>
        <w:t xml:space="preserve"> </w:t>
      </w:r>
    </w:p>
    <w:p w:rsidR="00126FF0" w:rsidRPr="008B13D3" w:rsidRDefault="00C253BE" w:rsidP="008B13D3">
      <w:pPr>
        <w:pStyle w:val="ListParagraph"/>
        <w:numPr>
          <w:ilvl w:val="0"/>
          <w:numId w:val="3"/>
        </w:numPr>
        <w:spacing w:after="0" w:line="248" w:lineRule="auto"/>
        <w:rPr>
          <w:rFonts w:asciiTheme="minorHAnsi" w:hAnsiTheme="minorHAnsi"/>
        </w:rPr>
      </w:pPr>
      <w:r w:rsidRPr="00A93A0A">
        <w:rPr>
          <w:rFonts w:asciiTheme="minorHAnsi" w:eastAsia="Arial" w:hAnsiTheme="minorHAnsi" w:cs="Arial"/>
          <w:sz w:val="16"/>
          <w:lang w:val="af-ZA"/>
        </w:rPr>
        <w:t>My algemene rekening is vereffen.</w:t>
      </w:r>
      <w:r w:rsidRPr="008B13D3">
        <w:rPr>
          <w:rFonts w:asciiTheme="minorHAnsi" w:eastAsia="Arial" w:hAnsiTheme="minorHAnsi" w:cs="Arial"/>
          <w:sz w:val="16"/>
        </w:rPr>
        <w:t xml:space="preserve"> / </w:t>
      </w:r>
      <w:r w:rsidRPr="008B13D3">
        <w:rPr>
          <w:rFonts w:asciiTheme="minorHAnsi" w:eastAsia="Arial" w:hAnsiTheme="minorHAnsi" w:cs="Arial"/>
          <w:i/>
          <w:sz w:val="16"/>
        </w:rPr>
        <w:t>My general account is settled.</w:t>
      </w:r>
      <w:r w:rsidRPr="008B13D3">
        <w:rPr>
          <w:rFonts w:asciiTheme="minorHAnsi" w:eastAsia="Arial" w:hAnsiTheme="minorHAnsi" w:cs="Arial"/>
          <w:sz w:val="16"/>
        </w:rPr>
        <w:t xml:space="preserve"> </w:t>
      </w:r>
    </w:p>
    <w:p w:rsidR="00126FF0" w:rsidRPr="008B13D3" w:rsidRDefault="00C253BE" w:rsidP="008B13D3">
      <w:pPr>
        <w:pStyle w:val="ListParagraph"/>
        <w:numPr>
          <w:ilvl w:val="0"/>
          <w:numId w:val="3"/>
        </w:numPr>
        <w:spacing w:after="0" w:line="253" w:lineRule="auto"/>
        <w:rPr>
          <w:rFonts w:asciiTheme="minorHAnsi" w:hAnsiTheme="minorHAnsi"/>
        </w:rPr>
      </w:pPr>
      <w:r w:rsidRPr="00A93A0A">
        <w:rPr>
          <w:rFonts w:asciiTheme="minorHAnsi" w:eastAsia="Arial" w:hAnsiTheme="minorHAnsi" w:cs="Arial"/>
          <w:sz w:val="16"/>
          <w:lang w:val="af-ZA"/>
        </w:rPr>
        <w:t>Die</w:t>
      </w:r>
      <w:r w:rsidRPr="00A93A0A">
        <w:rPr>
          <w:rFonts w:asciiTheme="minorHAnsi" w:eastAsia="Arial" w:hAnsiTheme="minorHAnsi" w:cs="Arial"/>
          <w:b/>
          <w:sz w:val="16"/>
          <w:lang w:val="af-ZA"/>
        </w:rPr>
        <w:t xml:space="preserve"> </w:t>
      </w:r>
      <w:r w:rsidRPr="00A93A0A">
        <w:rPr>
          <w:rFonts w:asciiTheme="minorHAnsi" w:eastAsia="Arial" w:hAnsiTheme="minorHAnsi" w:cs="Arial"/>
          <w:i/>
          <w:sz w:val="16"/>
          <w:lang w:val="af-ZA"/>
        </w:rPr>
        <w:t>Padroete</w:t>
      </w:r>
      <w:r w:rsidRPr="00A93A0A">
        <w:rPr>
          <w:rFonts w:asciiTheme="minorHAnsi" w:eastAsia="Arial" w:hAnsiTheme="minorHAnsi" w:cs="Arial"/>
          <w:sz w:val="16"/>
          <w:lang w:val="af-ZA"/>
        </w:rPr>
        <w:t xml:space="preserve"> na bestemming is aangeheg</w:t>
      </w:r>
      <w:r w:rsidR="00E22F7D" w:rsidRPr="00A93A0A">
        <w:rPr>
          <w:rFonts w:asciiTheme="minorHAnsi" w:eastAsia="Arial" w:hAnsiTheme="minorHAnsi" w:cs="Arial"/>
          <w:sz w:val="16"/>
          <w:lang w:val="af-ZA"/>
        </w:rPr>
        <w:t>. GPS koördinate verpligtend</w:t>
      </w:r>
      <w:r w:rsidRPr="008B13D3">
        <w:rPr>
          <w:rFonts w:asciiTheme="minorHAnsi" w:eastAsia="Arial" w:hAnsiTheme="minorHAnsi" w:cs="Arial"/>
          <w:sz w:val="16"/>
        </w:rPr>
        <w:t xml:space="preserve"> / </w:t>
      </w:r>
      <w:r w:rsidRPr="008B13D3">
        <w:rPr>
          <w:rFonts w:asciiTheme="minorHAnsi" w:eastAsia="Arial" w:hAnsiTheme="minorHAnsi" w:cs="Arial"/>
          <w:i/>
          <w:sz w:val="16"/>
        </w:rPr>
        <w:t>Directions or a r</w:t>
      </w:r>
      <w:r w:rsidR="00E22F7D">
        <w:rPr>
          <w:rFonts w:asciiTheme="minorHAnsi" w:eastAsia="Arial" w:hAnsiTheme="minorHAnsi" w:cs="Arial"/>
          <w:i/>
          <w:sz w:val="16"/>
        </w:rPr>
        <w:t>oad map to the farm is att</w:t>
      </w:r>
      <w:r w:rsidR="00A93A0A">
        <w:rPr>
          <w:rFonts w:asciiTheme="minorHAnsi" w:eastAsia="Arial" w:hAnsiTheme="minorHAnsi" w:cs="Arial"/>
          <w:i/>
          <w:sz w:val="16"/>
        </w:rPr>
        <w:t>ached. GPS co-ordinates compulsiv</w:t>
      </w:r>
      <w:r w:rsidR="00E22F7D">
        <w:rPr>
          <w:rFonts w:asciiTheme="minorHAnsi" w:eastAsia="Arial" w:hAnsiTheme="minorHAnsi" w:cs="Arial"/>
          <w:i/>
          <w:sz w:val="16"/>
        </w:rPr>
        <w:t>e</w:t>
      </w:r>
    </w:p>
    <w:p w:rsidR="00A93A0A" w:rsidRDefault="00C253BE" w:rsidP="008B13D3">
      <w:pPr>
        <w:pStyle w:val="ListParagraph"/>
        <w:numPr>
          <w:ilvl w:val="0"/>
          <w:numId w:val="3"/>
        </w:numPr>
        <w:spacing w:after="0" w:line="248" w:lineRule="auto"/>
        <w:rPr>
          <w:rFonts w:asciiTheme="minorHAnsi" w:eastAsia="Arial" w:hAnsiTheme="minorHAnsi" w:cs="Arial"/>
          <w:i/>
          <w:sz w:val="16"/>
        </w:rPr>
      </w:pPr>
      <w:r w:rsidRPr="00A93A0A">
        <w:rPr>
          <w:rFonts w:asciiTheme="minorHAnsi" w:eastAsia="Arial" w:hAnsiTheme="minorHAnsi" w:cs="Arial"/>
          <w:sz w:val="16"/>
          <w:lang w:val="af-ZA"/>
        </w:rPr>
        <w:t>Ek aanvaar dat my aansoek nie noodwendig beteken dat my perd gekeur sal word na inspeksie nie</w:t>
      </w:r>
      <w:r w:rsidRPr="008B13D3">
        <w:rPr>
          <w:rFonts w:asciiTheme="minorHAnsi" w:eastAsia="Arial" w:hAnsiTheme="minorHAnsi" w:cs="Arial"/>
          <w:sz w:val="16"/>
        </w:rPr>
        <w:t xml:space="preserve"> /</w:t>
      </w:r>
      <w:r w:rsidRPr="008B13D3">
        <w:rPr>
          <w:rFonts w:asciiTheme="minorHAnsi" w:eastAsia="Arial" w:hAnsiTheme="minorHAnsi" w:cs="Arial"/>
          <w:i/>
          <w:sz w:val="16"/>
        </w:rPr>
        <w:t xml:space="preserve"> I accept that inspection may not necessarily mean that</w:t>
      </w:r>
    </w:p>
    <w:p w:rsidR="00C364D7" w:rsidRPr="008B13D3" w:rsidRDefault="00C253BE" w:rsidP="00A93A0A">
      <w:pPr>
        <w:pStyle w:val="ListParagraph"/>
        <w:spacing w:after="0" w:line="248" w:lineRule="auto"/>
        <w:rPr>
          <w:rFonts w:asciiTheme="minorHAnsi" w:eastAsia="Arial" w:hAnsiTheme="minorHAnsi" w:cs="Arial"/>
          <w:i/>
          <w:sz w:val="16"/>
        </w:rPr>
      </w:pPr>
      <w:r w:rsidRPr="008B13D3">
        <w:rPr>
          <w:rFonts w:asciiTheme="minorHAnsi" w:eastAsia="Arial" w:hAnsiTheme="minorHAnsi" w:cs="Arial"/>
          <w:i/>
          <w:sz w:val="16"/>
        </w:rPr>
        <w:t xml:space="preserve"> my horse will be registered. </w:t>
      </w:r>
    </w:p>
    <w:p w:rsidR="00126FF0" w:rsidRPr="008B13D3" w:rsidRDefault="00C364D7" w:rsidP="008B13D3">
      <w:pPr>
        <w:pStyle w:val="ListParagraph"/>
        <w:numPr>
          <w:ilvl w:val="0"/>
          <w:numId w:val="3"/>
        </w:numPr>
        <w:spacing w:after="0" w:line="248" w:lineRule="auto"/>
        <w:rPr>
          <w:rFonts w:asciiTheme="minorHAnsi" w:hAnsiTheme="minorHAnsi"/>
        </w:rPr>
      </w:pPr>
      <w:r w:rsidRPr="00A93A0A">
        <w:rPr>
          <w:rFonts w:asciiTheme="minorHAnsi" w:eastAsia="Arial" w:hAnsiTheme="minorHAnsi" w:cs="Arial"/>
          <w:sz w:val="16"/>
          <w:lang w:val="af-ZA"/>
        </w:rPr>
        <w:t>Die identifikasie van elke betrokke perd is deeglik en duidelik leesbaar</w:t>
      </w:r>
      <w:r w:rsidRPr="008B13D3">
        <w:rPr>
          <w:rFonts w:asciiTheme="minorHAnsi" w:eastAsia="Arial" w:hAnsiTheme="minorHAnsi" w:cs="Arial"/>
          <w:sz w:val="16"/>
        </w:rPr>
        <w:t xml:space="preserve"> /</w:t>
      </w:r>
      <w:r w:rsidRPr="008B13D3">
        <w:rPr>
          <w:rFonts w:asciiTheme="minorHAnsi" w:eastAsia="Arial" w:hAnsiTheme="minorHAnsi" w:cs="Arial"/>
          <w:i/>
          <w:sz w:val="16"/>
        </w:rPr>
        <w:t xml:space="preserve"> The details of all horses are clear and readable.</w:t>
      </w:r>
    </w:p>
    <w:p w:rsidR="00126FF0" w:rsidRPr="008B13D3" w:rsidRDefault="00C253BE" w:rsidP="008B13D3">
      <w:pPr>
        <w:pStyle w:val="ListParagraph"/>
        <w:numPr>
          <w:ilvl w:val="0"/>
          <w:numId w:val="3"/>
        </w:numPr>
        <w:spacing w:after="0" w:line="253" w:lineRule="auto"/>
        <w:rPr>
          <w:rFonts w:asciiTheme="minorHAnsi" w:hAnsiTheme="minorHAnsi"/>
        </w:rPr>
      </w:pPr>
      <w:r w:rsidRPr="00A93A0A">
        <w:rPr>
          <w:rFonts w:asciiTheme="minorHAnsi" w:eastAsia="Arial" w:hAnsiTheme="minorHAnsi" w:cs="Arial"/>
          <w:sz w:val="16"/>
          <w:lang w:val="af-ZA"/>
        </w:rPr>
        <w:t>Ek sal genoegsame fasiliteite en hulp gedurende die keuring voorsien</w:t>
      </w:r>
      <w:r w:rsidRPr="008B13D3">
        <w:rPr>
          <w:rFonts w:asciiTheme="minorHAnsi" w:eastAsia="Arial" w:hAnsiTheme="minorHAnsi" w:cs="Arial"/>
          <w:sz w:val="16"/>
        </w:rPr>
        <w:t xml:space="preserve"> / </w:t>
      </w:r>
      <w:r w:rsidRPr="008B13D3">
        <w:rPr>
          <w:rFonts w:asciiTheme="minorHAnsi" w:eastAsia="Arial" w:hAnsiTheme="minorHAnsi" w:cs="Arial"/>
          <w:i/>
          <w:sz w:val="16"/>
        </w:rPr>
        <w:t>I will provide the necessary facilities and assistance during the inspection</w:t>
      </w:r>
      <w:r w:rsidRPr="008B13D3">
        <w:rPr>
          <w:rFonts w:asciiTheme="minorHAnsi" w:eastAsia="Arial" w:hAnsiTheme="minorHAnsi" w:cs="Arial"/>
          <w:sz w:val="16"/>
        </w:rPr>
        <w:t xml:space="preserve">. </w:t>
      </w:r>
    </w:p>
    <w:p w:rsidR="00126FF0" w:rsidRPr="008B13D3" w:rsidRDefault="00C253BE" w:rsidP="008B13D3">
      <w:pPr>
        <w:pStyle w:val="ListParagraph"/>
        <w:numPr>
          <w:ilvl w:val="0"/>
          <w:numId w:val="3"/>
        </w:numPr>
        <w:spacing w:after="0" w:line="253" w:lineRule="auto"/>
        <w:rPr>
          <w:rFonts w:asciiTheme="minorHAnsi" w:hAnsiTheme="minorHAnsi"/>
        </w:rPr>
      </w:pPr>
      <w:r w:rsidRPr="00A93A0A">
        <w:rPr>
          <w:rFonts w:asciiTheme="minorHAnsi" w:eastAsia="Arial" w:hAnsiTheme="minorHAnsi" w:cs="Arial"/>
          <w:sz w:val="16"/>
          <w:lang w:val="af-ZA"/>
        </w:rPr>
        <w:t>Ek of ‘n gevolmagtigde sal teenwoordig sal wees tydens die keuring</w:t>
      </w:r>
      <w:r w:rsidRPr="008B13D3">
        <w:rPr>
          <w:rFonts w:asciiTheme="minorHAnsi" w:eastAsia="Arial" w:hAnsiTheme="minorHAnsi" w:cs="Arial"/>
          <w:sz w:val="16"/>
        </w:rPr>
        <w:t xml:space="preserve"> </w:t>
      </w:r>
      <w:r w:rsidRPr="008B13D3">
        <w:rPr>
          <w:rFonts w:asciiTheme="minorHAnsi" w:eastAsia="Arial" w:hAnsiTheme="minorHAnsi" w:cs="Arial"/>
          <w:i/>
          <w:sz w:val="16"/>
        </w:rPr>
        <w:t>/ I, or any person with power of attorney, will be present during the inspection.</w:t>
      </w:r>
      <w:r w:rsidRPr="008B13D3">
        <w:rPr>
          <w:rFonts w:asciiTheme="minorHAnsi" w:eastAsia="Arial" w:hAnsiTheme="minorHAnsi" w:cs="Arial"/>
          <w:sz w:val="16"/>
        </w:rPr>
        <w:t xml:space="preserve"> </w:t>
      </w:r>
    </w:p>
    <w:p w:rsidR="00A93A0A" w:rsidRPr="00A93A0A" w:rsidRDefault="00C253BE" w:rsidP="008B13D3">
      <w:pPr>
        <w:pStyle w:val="ListParagraph"/>
        <w:numPr>
          <w:ilvl w:val="0"/>
          <w:numId w:val="3"/>
        </w:numPr>
        <w:spacing w:after="0" w:line="253" w:lineRule="auto"/>
        <w:rPr>
          <w:rFonts w:asciiTheme="minorHAnsi" w:hAnsiTheme="minorHAnsi"/>
        </w:rPr>
      </w:pPr>
      <w:r w:rsidRPr="00A93A0A">
        <w:rPr>
          <w:rFonts w:asciiTheme="minorHAnsi" w:eastAsia="Arial" w:hAnsiTheme="minorHAnsi" w:cs="Arial"/>
          <w:sz w:val="16"/>
          <w:lang w:val="af-ZA"/>
        </w:rPr>
        <w:t>Ek bring slegs perde voor wat volgens die kantoor se lys aan al die vooraf vereistes t.o.v. keuring voldoen /</w:t>
      </w:r>
      <w:r w:rsidRPr="008B13D3">
        <w:rPr>
          <w:rFonts w:asciiTheme="minorHAnsi" w:eastAsia="Arial" w:hAnsiTheme="minorHAnsi" w:cs="Arial"/>
          <w:sz w:val="16"/>
        </w:rPr>
        <w:t xml:space="preserve"> </w:t>
      </w:r>
      <w:r w:rsidRPr="008B13D3">
        <w:rPr>
          <w:rFonts w:asciiTheme="minorHAnsi" w:eastAsia="Arial" w:hAnsiTheme="minorHAnsi" w:cs="Arial"/>
          <w:i/>
          <w:sz w:val="16"/>
        </w:rPr>
        <w:t>I will only present horses that conform to the</w:t>
      </w:r>
    </w:p>
    <w:p w:rsidR="00126FF0" w:rsidRPr="008B13D3" w:rsidRDefault="00C253BE" w:rsidP="00A93A0A">
      <w:pPr>
        <w:pStyle w:val="ListParagraph"/>
        <w:spacing w:after="0" w:line="253" w:lineRule="auto"/>
        <w:rPr>
          <w:rFonts w:asciiTheme="minorHAnsi" w:hAnsiTheme="minorHAnsi"/>
        </w:rPr>
      </w:pPr>
      <w:r w:rsidRPr="008B13D3">
        <w:rPr>
          <w:rFonts w:asciiTheme="minorHAnsi" w:eastAsia="Arial" w:hAnsiTheme="minorHAnsi" w:cs="Arial"/>
          <w:i/>
          <w:sz w:val="16"/>
        </w:rPr>
        <w:t xml:space="preserve"> list of prerequisites sent by the office with regards to inspections.</w:t>
      </w:r>
      <w:r w:rsidRPr="008B13D3">
        <w:rPr>
          <w:rFonts w:asciiTheme="minorHAnsi" w:eastAsia="Arial" w:hAnsiTheme="minorHAnsi" w:cs="Arial"/>
          <w:sz w:val="16"/>
        </w:rPr>
        <w:t xml:space="preserve"> </w:t>
      </w:r>
    </w:p>
    <w:p w:rsidR="00C364D7" w:rsidRPr="008B13D3" w:rsidRDefault="008B13D3" w:rsidP="008B13D3">
      <w:pPr>
        <w:pStyle w:val="ListParagraph"/>
        <w:numPr>
          <w:ilvl w:val="0"/>
          <w:numId w:val="3"/>
        </w:numPr>
        <w:spacing w:after="0" w:line="248" w:lineRule="auto"/>
        <w:rPr>
          <w:rFonts w:asciiTheme="minorHAnsi" w:eastAsia="Arial" w:hAnsiTheme="minorHAnsi" w:cs="Arial"/>
          <w:sz w:val="16"/>
        </w:rPr>
      </w:pPr>
      <w:r w:rsidRPr="00A93A0A">
        <w:rPr>
          <w:rFonts w:asciiTheme="minorHAnsi" w:eastAsia="Arial" w:hAnsiTheme="minorHAnsi" w:cs="Arial"/>
          <w:sz w:val="16"/>
          <w:lang w:val="af-ZA"/>
        </w:rPr>
        <w:t xml:space="preserve">Veranderings </w:t>
      </w:r>
      <w:r w:rsidR="00C253BE" w:rsidRPr="00A93A0A">
        <w:rPr>
          <w:rFonts w:asciiTheme="minorHAnsi" w:eastAsia="Arial" w:hAnsiTheme="minorHAnsi" w:cs="Arial"/>
          <w:sz w:val="16"/>
          <w:lang w:val="af-ZA"/>
        </w:rPr>
        <w:t>is reeds aan die kantoor deurgegee waar nodig.</w:t>
      </w:r>
      <w:r w:rsidR="00C253BE" w:rsidRPr="008B13D3">
        <w:rPr>
          <w:rFonts w:asciiTheme="minorHAnsi" w:eastAsia="Arial" w:hAnsiTheme="minorHAnsi" w:cs="Arial"/>
          <w:sz w:val="16"/>
        </w:rPr>
        <w:t xml:space="preserve"> / </w:t>
      </w:r>
      <w:r w:rsidR="00C253BE" w:rsidRPr="008B13D3">
        <w:rPr>
          <w:rFonts w:asciiTheme="minorHAnsi" w:eastAsia="Arial" w:hAnsiTheme="minorHAnsi" w:cs="Arial"/>
          <w:i/>
          <w:sz w:val="16"/>
        </w:rPr>
        <w:t>Changes have already been made at the office where necessary.</w:t>
      </w:r>
      <w:r w:rsidR="00C253BE" w:rsidRPr="008B13D3">
        <w:rPr>
          <w:rFonts w:asciiTheme="minorHAnsi" w:eastAsia="Arial" w:hAnsiTheme="minorHAnsi" w:cs="Arial"/>
          <w:sz w:val="16"/>
        </w:rPr>
        <w:t xml:space="preserve">  </w:t>
      </w:r>
    </w:p>
    <w:p w:rsidR="00126FF0" w:rsidRPr="008B13D3" w:rsidRDefault="00C253BE" w:rsidP="008B13D3">
      <w:pPr>
        <w:pStyle w:val="ListParagraph"/>
        <w:numPr>
          <w:ilvl w:val="0"/>
          <w:numId w:val="3"/>
        </w:numPr>
        <w:spacing w:after="0" w:line="248" w:lineRule="auto"/>
        <w:rPr>
          <w:rFonts w:asciiTheme="minorHAnsi" w:eastAsia="Arial" w:hAnsiTheme="minorHAnsi" w:cs="Arial"/>
          <w:sz w:val="16"/>
        </w:rPr>
      </w:pPr>
      <w:r w:rsidRPr="00A93A0A">
        <w:rPr>
          <w:rFonts w:asciiTheme="minorHAnsi" w:eastAsia="Arial" w:hAnsiTheme="minorHAnsi" w:cs="Arial"/>
          <w:sz w:val="16"/>
          <w:lang w:val="af-ZA"/>
        </w:rPr>
        <w:t>Ek sal hou by die protokol hou.</w:t>
      </w:r>
      <w:r w:rsidRPr="008B13D3">
        <w:rPr>
          <w:rFonts w:asciiTheme="minorHAnsi" w:eastAsia="Arial" w:hAnsiTheme="minorHAnsi" w:cs="Arial"/>
          <w:sz w:val="16"/>
        </w:rPr>
        <w:t xml:space="preserve"> / </w:t>
      </w:r>
      <w:r w:rsidRPr="008B13D3">
        <w:rPr>
          <w:rFonts w:asciiTheme="minorHAnsi" w:eastAsia="Arial" w:hAnsiTheme="minorHAnsi" w:cs="Arial"/>
          <w:i/>
          <w:sz w:val="16"/>
        </w:rPr>
        <w:t>I will keep to the protocol.</w:t>
      </w:r>
      <w:r w:rsidRPr="008B13D3">
        <w:rPr>
          <w:rFonts w:asciiTheme="minorHAnsi" w:eastAsia="Arial" w:hAnsiTheme="minorHAnsi" w:cs="Arial"/>
          <w:sz w:val="16"/>
        </w:rPr>
        <w:t xml:space="preserve"> </w:t>
      </w:r>
    </w:p>
    <w:p w:rsidR="00126FF0" w:rsidRPr="008B13D3" w:rsidRDefault="00A93A0A" w:rsidP="008B13D3">
      <w:pPr>
        <w:pStyle w:val="ListParagraph"/>
        <w:numPr>
          <w:ilvl w:val="0"/>
          <w:numId w:val="3"/>
        </w:numPr>
        <w:spacing w:after="0" w:line="248" w:lineRule="auto"/>
        <w:rPr>
          <w:rFonts w:asciiTheme="minorHAnsi" w:eastAsia="Arial" w:hAnsiTheme="minorHAnsi" w:cs="Arial"/>
          <w:sz w:val="16"/>
        </w:rPr>
      </w:pPr>
      <w:r w:rsidRPr="00A93A0A">
        <w:rPr>
          <w:rFonts w:asciiTheme="minorHAnsi" w:eastAsia="Arial" w:hAnsiTheme="minorHAnsi" w:cs="Arial"/>
          <w:sz w:val="16"/>
          <w:lang w:val="af-ZA"/>
        </w:rPr>
        <w:t>Ek het die "HANDLEIDING: Keuring &amp; Keurders</w:t>
      </w:r>
      <w:r w:rsidR="00C253BE" w:rsidRPr="00A93A0A">
        <w:rPr>
          <w:rFonts w:asciiTheme="minorHAnsi" w:eastAsia="Arial" w:hAnsiTheme="minorHAnsi" w:cs="Arial"/>
          <w:sz w:val="16"/>
          <w:lang w:val="af-ZA"/>
        </w:rPr>
        <w:t>" gelees</w:t>
      </w:r>
      <w:r w:rsidR="00C253BE" w:rsidRPr="008B13D3">
        <w:rPr>
          <w:rFonts w:asciiTheme="minorHAnsi" w:eastAsia="Arial" w:hAnsiTheme="minorHAnsi" w:cs="Arial"/>
          <w:sz w:val="16"/>
        </w:rPr>
        <w:t xml:space="preserve"> / </w:t>
      </w:r>
      <w:r>
        <w:rPr>
          <w:rFonts w:asciiTheme="minorHAnsi" w:eastAsia="Arial" w:hAnsiTheme="minorHAnsi" w:cs="Arial"/>
          <w:i/>
          <w:sz w:val="16"/>
        </w:rPr>
        <w:t>I have read the “</w:t>
      </w:r>
      <w:r w:rsidR="00C253BE" w:rsidRPr="008B13D3">
        <w:rPr>
          <w:rFonts w:asciiTheme="minorHAnsi" w:eastAsia="Arial" w:hAnsiTheme="minorHAnsi" w:cs="Arial"/>
          <w:i/>
          <w:sz w:val="16"/>
        </w:rPr>
        <w:t>MANUAL</w:t>
      </w:r>
      <w:r>
        <w:rPr>
          <w:rFonts w:asciiTheme="minorHAnsi" w:eastAsia="Arial" w:hAnsiTheme="minorHAnsi" w:cs="Arial"/>
          <w:i/>
          <w:sz w:val="16"/>
        </w:rPr>
        <w:t>: Inspection &amp; Inspectors”</w:t>
      </w:r>
      <w:r>
        <w:rPr>
          <w:rFonts w:asciiTheme="minorHAnsi" w:eastAsia="Arial" w:hAnsiTheme="minorHAnsi" w:cs="Arial"/>
          <w:sz w:val="16"/>
        </w:rPr>
        <w:t xml:space="preserve">  (www.saboerperd.com</w:t>
      </w:r>
      <w:r w:rsidR="00C253BE" w:rsidRPr="008B13D3">
        <w:rPr>
          <w:rFonts w:asciiTheme="minorHAnsi" w:eastAsia="Arial" w:hAnsiTheme="minorHAnsi" w:cs="Arial"/>
          <w:sz w:val="16"/>
        </w:rPr>
        <w:t xml:space="preserve">). </w:t>
      </w:r>
    </w:p>
    <w:p w:rsidR="00AA1D9A" w:rsidRPr="008B13D3" w:rsidRDefault="00C253BE" w:rsidP="00C364D7">
      <w:pPr>
        <w:spacing w:after="0" w:line="231" w:lineRule="auto"/>
        <w:rPr>
          <w:rFonts w:asciiTheme="minorHAnsi" w:hAnsiTheme="minorHAnsi"/>
          <w:sz w:val="20"/>
          <w:szCs w:val="20"/>
        </w:rPr>
      </w:pPr>
      <w:r w:rsidRPr="008B13D3">
        <w:rPr>
          <w:rFonts w:asciiTheme="minorHAnsi" w:hAnsiTheme="minorHAnsi"/>
          <w:i/>
          <w:sz w:val="20"/>
          <w:szCs w:val="20"/>
        </w:rPr>
        <w:tab/>
      </w:r>
      <w:r w:rsidR="00AA1D9A">
        <w:rPr>
          <w:rFonts w:asciiTheme="minorHAnsi" w:hAnsiTheme="minorHAnsi"/>
          <w:i/>
          <w:sz w:val="20"/>
          <w:szCs w:val="20"/>
        </w:rPr>
        <w:t xml:space="preserve">             </w:t>
      </w:r>
      <w:r w:rsidRPr="008B13D3">
        <w:rPr>
          <w:rFonts w:asciiTheme="minorHAnsi" w:hAnsiTheme="minorHAnsi"/>
          <w:sz w:val="20"/>
          <w:szCs w:val="20"/>
        </w:rPr>
        <w:t xml:space="preserve">      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830"/>
        <w:gridCol w:w="8440"/>
      </w:tblGrid>
      <w:tr w:rsidR="00AA1D9A" w:rsidTr="00AA1D9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A1D9A" w:rsidRDefault="00AA1D9A" w:rsidP="00C364D7">
            <w:pPr>
              <w:spacing w:line="231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Motiverting / </w:t>
            </w:r>
            <w:r w:rsidRPr="00AA1D9A">
              <w:rPr>
                <w:rFonts w:asciiTheme="minorHAnsi" w:hAnsiTheme="minorHAnsi"/>
                <w:i/>
                <w:sz w:val="20"/>
                <w:szCs w:val="20"/>
              </w:rPr>
              <w:t>Reason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D9A" w:rsidRDefault="00AA1D9A" w:rsidP="00C364D7">
            <w:pPr>
              <w:spacing w:line="231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1D9A" w:rsidTr="00AA1D9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A1D9A" w:rsidRDefault="00AA1D9A" w:rsidP="00C364D7">
            <w:pPr>
              <w:spacing w:line="231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D9A" w:rsidRDefault="00AA1D9A" w:rsidP="00C364D7">
            <w:pPr>
              <w:spacing w:line="231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1D9A" w:rsidTr="00AA1D9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A1D9A" w:rsidRDefault="00AA1D9A" w:rsidP="00C364D7">
            <w:pPr>
              <w:spacing w:line="231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Handtekening / </w:t>
            </w:r>
            <w:r w:rsidRPr="00AA1D9A">
              <w:rPr>
                <w:rFonts w:asciiTheme="minorHAnsi" w:hAnsiTheme="minorHAnsi"/>
                <w:i/>
                <w:sz w:val="20"/>
                <w:szCs w:val="20"/>
              </w:rPr>
              <w:t>Signature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D9A" w:rsidRDefault="00AA1D9A" w:rsidP="00C364D7">
            <w:pPr>
              <w:spacing w:line="231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26FF0" w:rsidRPr="00AA1D9A" w:rsidRDefault="00C253BE" w:rsidP="00AA1D9A">
      <w:pPr>
        <w:spacing w:after="0" w:line="231" w:lineRule="auto"/>
        <w:rPr>
          <w:rFonts w:asciiTheme="minorHAnsi" w:hAnsiTheme="minorHAnsi"/>
          <w:sz w:val="20"/>
          <w:szCs w:val="20"/>
        </w:rPr>
      </w:pPr>
      <w:r w:rsidRPr="008B13D3">
        <w:rPr>
          <w:rFonts w:asciiTheme="minorHAnsi" w:hAnsiTheme="minorHAnsi"/>
          <w:sz w:val="20"/>
          <w:szCs w:val="20"/>
        </w:rPr>
        <w:t xml:space="preserve"> </w:t>
      </w:r>
      <w:r w:rsidR="00AA1D9A">
        <w:rPr>
          <w:rFonts w:asciiTheme="minorHAnsi" w:hAnsiTheme="minorHAnsi"/>
          <w:sz w:val="20"/>
          <w:szCs w:val="20"/>
        </w:rPr>
        <w:t xml:space="preserve">                              </w:t>
      </w:r>
      <w:r w:rsidRPr="008B13D3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126FF0" w:rsidRPr="008B13D3" w:rsidRDefault="00C253BE" w:rsidP="00C364D7">
      <w:pPr>
        <w:pStyle w:val="Heading1"/>
        <w:ind w:left="0"/>
        <w:rPr>
          <w:rFonts w:asciiTheme="minorHAnsi" w:hAnsiTheme="minorHAnsi"/>
          <w:sz w:val="22"/>
        </w:rPr>
      </w:pPr>
      <w:r w:rsidRPr="008B13D3">
        <w:rPr>
          <w:rFonts w:asciiTheme="minorHAnsi" w:hAnsiTheme="minorHAnsi"/>
          <w:sz w:val="22"/>
        </w:rPr>
        <w:t>SL</w:t>
      </w:r>
      <w:r w:rsidR="00C1745B">
        <w:rPr>
          <w:rFonts w:asciiTheme="minorHAnsi" w:hAnsiTheme="minorHAnsi"/>
          <w:sz w:val="22"/>
        </w:rPr>
        <w:t>UITINGSDATUM - 09 JANUARIE 2018</w:t>
      </w:r>
    </w:p>
    <w:p w:rsidR="00126FF0" w:rsidRPr="008B13D3" w:rsidRDefault="00C253BE" w:rsidP="00A93A0A">
      <w:pPr>
        <w:tabs>
          <w:tab w:val="left" w:pos="3505"/>
          <w:tab w:val="center" w:pos="5635"/>
        </w:tabs>
        <w:spacing w:after="0"/>
        <w:ind w:hanging="10"/>
        <w:jc w:val="center"/>
        <w:rPr>
          <w:rFonts w:asciiTheme="minorHAnsi" w:hAnsiTheme="minorHAnsi"/>
        </w:rPr>
      </w:pPr>
      <w:r w:rsidRPr="008B13D3">
        <w:rPr>
          <w:rFonts w:asciiTheme="minorHAnsi" w:eastAsia="Arial" w:hAnsiTheme="minorHAnsi" w:cs="Arial"/>
          <w:b/>
          <w:i/>
        </w:rPr>
        <w:t>CLOSING DATE – 09</w:t>
      </w:r>
      <w:r w:rsidR="00E22F7D">
        <w:rPr>
          <w:rFonts w:asciiTheme="minorHAnsi" w:eastAsia="Arial" w:hAnsiTheme="minorHAnsi" w:cs="Arial"/>
          <w:b/>
          <w:i/>
        </w:rPr>
        <w:t xml:space="preserve"> </w:t>
      </w:r>
      <w:r w:rsidR="00C1745B">
        <w:rPr>
          <w:rFonts w:asciiTheme="minorHAnsi" w:eastAsia="Arial" w:hAnsiTheme="minorHAnsi" w:cs="Arial"/>
          <w:b/>
          <w:i/>
        </w:rPr>
        <w:t>JANUARY 2018</w:t>
      </w:r>
    </w:p>
    <w:p w:rsidR="00AA1D9A" w:rsidRDefault="00C253BE" w:rsidP="00AA1D9A">
      <w:pPr>
        <w:spacing w:after="0"/>
        <w:jc w:val="center"/>
        <w:rPr>
          <w:rFonts w:asciiTheme="minorHAnsi" w:eastAsia="Arial" w:hAnsiTheme="minorHAnsi" w:cs="Arial"/>
          <w:sz w:val="14"/>
          <w:szCs w:val="14"/>
        </w:rPr>
      </w:pPr>
      <w:r w:rsidRPr="00A93A0A">
        <w:rPr>
          <w:rFonts w:asciiTheme="minorHAnsi" w:eastAsia="Arial" w:hAnsiTheme="minorHAnsi" w:cs="Arial"/>
          <w:sz w:val="14"/>
          <w:szCs w:val="14"/>
          <w:lang w:val="af-ZA"/>
        </w:rPr>
        <w:t>Maak seker dat ons u vorm betyds ontvang, ten einde te verseker dat u perde gekeur gaan word.</w:t>
      </w:r>
      <w:r w:rsidRPr="00775069">
        <w:rPr>
          <w:rFonts w:asciiTheme="minorHAnsi" w:eastAsia="Arial" w:hAnsiTheme="minorHAnsi" w:cs="Arial"/>
          <w:sz w:val="14"/>
          <w:szCs w:val="14"/>
        </w:rPr>
        <w:t xml:space="preserve"> </w:t>
      </w:r>
      <w:r w:rsidR="00775069">
        <w:rPr>
          <w:rFonts w:asciiTheme="minorHAnsi" w:eastAsia="Arial" w:hAnsiTheme="minorHAnsi" w:cs="Arial"/>
          <w:sz w:val="14"/>
          <w:szCs w:val="14"/>
        </w:rPr>
        <w:t xml:space="preserve">/ </w:t>
      </w:r>
      <w:r w:rsidRPr="00775069">
        <w:rPr>
          <w:rFonts w:asciiTheme="minorHAnsi" w:eastAsia="Arial" w:hAnsiTheme="minorHAnsi" w:cs="Arial"/>
          <w:i/>
          <w:sz w:val="14"/>
          <w:szCs w:val="14"/>
        </w:rPr>
        <w:t xml:space="preserve">To ensure inspection of horses, make sure that your form are submitted in time. </w:t>
      </w:r>
    </w:p>
    <w:p w:rsidR="00AA1D9A" w:rsidRDefault="00AA1D9A" w:rsidP="00775069">
      <w:pPr>
        <w:spacing w:after="0"/>
        <w:jc w:val="center"/>
        <w:rPr>
          <w:rFonts w:asciiTheme="minorHAnsi" w:eastAsia="Arial" w:hAnsiTheme="minorHAnsi" w:cs="Arial"/>
          <w:sz w:val="14"/>
          <w:szCs w:val="1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985"/>
        <w:gridCol w:w="992"/>
        <w:gridCol w:w="1134"/>
        <w:gridCol w:w="1276"/>
        <w:gridCol w:w="1210"/>
      </w:tblGrid>
      <w:tr w:rsidR="00AA1D9A" w:rsidRPr="00F4718A" w:rsidTr="00AA1D9A">
        <w:tc>
          <w:tcPr>
            <w:tcW w:w="562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4718A">
              <w:rPr>
                <w:rFonts w:asciiTheme="minorHAnsi" w:hAnsiTheme="minorHAnsi"/>
                <w:b/>
                <w:sz w:val="18"/>
                <w:szCs w:val="18"/>
              </w:rPr>
              <w:t>NAAM VAN PERD / NAME OF HORSE</w:t>
            </w:r>
          </w:p>
        </w:tc>
        <w:tc>
          <w:tcPr>
            <w:tcW w:w="1985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4718A">
              <w:rPr>
                <w:rFonts w:asciiTheme="minorHAnsi" w:hAnsiTheme="minorHAnsi"/>
                <w:b/>
                <w:sz w:val="18"/>
                <w:szCs w:val="18"/>
              </w:rPr>
              <w:t>Registrasie No.</w:t>
            </w:r>
          </w:p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4718A">
              <w:rPr>
                <w:rFonts w:asciiTheme="minorHAnsi" w:hAnsiTheme="minorHAnsi"/>
                <w:b/>
                <w:sz w:val="18"/>
                <w:szCs w:val="18"/>
              </w:rPr>
              <w:t>Registration No.</w:t>
            </w:r>
          </w:p>
        </w:tc>
        <w:tc>
          <w:tcPr>
            <w:tcW w:w="992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4718A">
              <w:rPr>
                <w:rFonts w:asciiTheme="minorHAnsi" w:hAnsiTheme="minorHAnsi"/>
                <w:b/>
                <w:sz w:val="18"/>
                <w:szCs w:val="18"/>
              </w:rPr>
              <w:t>DNS / DNA</w:t>
            </w:r>
          </w:p>
        </w:tc>
        <w:tc>
          <w:tcPr>
            <w:tcW w:w="1134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4718A">
              <w:rPr>
                <w:rFonts w:asciiTheme="minorHAnsi" w:hAnsiTheme="minorHAnsi"/>
                <w:b/>
                <w:sz w:val="18"/>
                <w:szCs w:val="18"/>
              </w:rPr>
              <w:t>Ouerskap geverifieer/ Parentage Verified</w:t>
            </w:r>
          </w:p>
        </w:tc>
        <w:tc>
          <w:tcPr>
            <w:tcW w:w="1276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4718A">
              <w:rPr>
                <w:rFonts w:asciiTheme="minorHAnsi" w:hAnsiTheme="minorHAnsi"/>
                <w:b/>
                <w:sz w:val="18"/>
                <w:szCs w:val="18"/>
              </w:rPr>
              <w:t>Dag van geboorte</w:t>
            </w:r>
          </w:p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4718A">
              <w:rPr>
                <w:rFonts w:asciiTheme="minorHAnsi" w:hAnsiTheme="minorHAnsi"/>
                <w:b/>
                <w:sz w:val="18"/>
                <w:szCs w:val="18"/>
              </w:rPr>
              <w:t>Date of birth</w:t>
            </w:r>
          </w:p>
        </w:tc>
        <w:tc>
          <w:tcPr>
            <w:tcW w:w="1210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4718A">
              <w:rPr>
                <w:rFonts w:asciiTheme="minorHAnsi" w:hAnsiTheme="minorHAnsi"/>
                <w:b/>
                <w:sz w:val="18"/>
                <w:szCs w:val="18"/>
              </w:rPr>
              <w:t>Tattoo / Micro Chip no.</w:t>
            </w:r>
          </w:p>
        </w:tc>
      </w:tr>
      <w:tr w:rsidR="00AA1D9A" w:rsidRPr="00F4718A" w:rsidTr="00AA1D9A">
        <w:tc>
          <w:tcPr>
            <w:tcW w:w="562" w:type="dxa"/>
          </w:tcPr>
          <w:p w:rsidR="00AA1D9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718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0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A1D9A" w:rsidRPr="00F4718A" w:rsidTr="00AA1D9A">
        <w:tc>
          <w:tcPr>
            <w:tcW w:w="562" w:type="dxa"/>
          </w:tcPr>
          <w:p w:rsidR="00AA1D9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718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0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A1D9A" w:rsidRPr="00F4718A" w:rsidTr="00AA1D9A">
        <w:tc>
          <w:tcPr>
            <w:tcW w:w="562" w:type="dxa"/>
          </w:tcPr>
          <w:p w:rsidR="00AA1D9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718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0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A1D9A" w:rsidRPr="00F4718A" w:rsidTr="00AA1D9A">
        <w:tc>
          <w:tcPr>
            <w:tcW w:w="562" w:type="dxa"/>
          </w:tcPr>
          <w:p w:rsidR="00AA1D9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718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0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A1D9A" w:rsidRPr="00F4718A" w:rsidTr="00AA1D9A">
        <w:tc>
          <w:tcPr>
            <w:tcW w:w="562" w:type="dxa"/>
          </w:tcPr>
          <w:p w:rsidR="00AA1D9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718A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0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A1D9A" w:rsidRPr="00F4718A" w:rsidTr="00AA1D9A">
        <w:tc>
          <w:tcPr>
            <w:tcW w:w="562" w:type="dxa"/>
          </w:tcPr>
          <w:p w:rsidR="00AA1D9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718A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0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A1D9A" w:rsidRPr="00F4718A" w:rsidTr="00AA1D9A">
        <w:tc>
          <w:tcPr>
            <w:tcW w:w="562" w:type="dxa"/>
          </w:tcPr>
          <w:p w:rsidR="00AA1D9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718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0" w:type="dxa"/>
          </w:tcPr>
          <w:p w:rsidR="00AA1D9A" w:rsidRPr="00F4718A" w:rsidRDefault="00AA1D9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718A" w:rsidRPr="00F4718A" w:rsidTr="00AA1D9A">
        <w:tc>
          <w:tcPr>
            <w:tcW w:w="562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718A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0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718A" w:rsidRPr="00F4718A" w:rsidTr="00AA1D9A">
        <w:tc>
          <w:tcPr>
            <w:tcW w:w="562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718A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0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718A" w:rsidRPr="00F4718A" w:rsidTr="00AA1D9A">
        <w:tc>
          <w:tcPr>
            <w:tcW w:w="562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718A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0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718A" w:rsidRPr="00F4718A" w:rsidTr="00AA1D9A">
        <w:tc>
          <w:tcPr>
            <w:tcW w:w="562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718A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4111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0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718A" w:rsidRPr="00F4718A" w:rsidTr="00AA1D9A">
        <w:tc>
          <w:tcPr>
            <w:tcW w:w="562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718A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4111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0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718A" w:rsidRPr="00F4718A" w:rsidTr="00AA1D9A">
        <w:tc>
          <w:tcPr>
            <w:tcW w:w="562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718A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4111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0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718A" w:rsidRPr="00F4718A" w:rsidTr="00AA1D9A">
        <w:tc>
          <w:tcPr>
            <w:tcW w:w="562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718A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4111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0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718A" w:rsidRPr="00F4718A" w:rsidTr="00AA1D9A">
        <w:tc>
          <w:tcPr>
            <w:tcW w:w="562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718A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4111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0" w:type="dxa"/>
          </w:tcPr>
          <w:p w:rsidR="00F4718A" w:rsidRPr="00F4718A" w:rsidRDefault="00F4718A" w:rsidP="007750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26FF0" w:rsidRPr="00F63BEC" w:rsidRDefault="00126FF0" w:rsidP="00775069">
      <w:pPr>
        <w:tabs>
          <w:tab w:val="left" w:pos="2880"/>
        </w:tabs>
        <w:spacing w:after="0"/>
        <w:rPr>
          <w:rFonts w:asciiTheme="minorHAnsi" w:hAnsiTheme="minorHAnsi"/>
          <w:sz w:val="20"/>
          <w:szCs w:val="20"/>
        </w:rPr>
      </w:pPr>
    </w:p>
    <w:sectPr w:rsidR="00126FF0" w:rsidRPr="00F63BEC" w:rsidSect="00C364D7">
      <w:pgSz w:w="11904" w:h="16836" w:code="9"/>
      <w:pgMar w:top="170" w:right="284" w:bottom="227" w:left="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52F1"/>
    <w:multiLevelType w:val="hybridMultilevel"/>
    <w:tmpl w:val="74BA91F0"/>
    <w:lvl w:ilvl="0" w:tplc="1736C170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5258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85612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6262C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3824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D3A3F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F0A05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B3C07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D25D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0371B3"/>
    <w:multiLevelType w:val="hybridMultilevel"/>
    <w:tmpl w:val="5DAE345C"/>
    <w:lvl w:ilvl="0" w:tplc="1736C17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A53C2"/>
    <w:multiLevelType w:val="hybridMultilevel"/>
    <w:tmpl w:val="F566FD80"/>
    <w:lvl w:ilvl="0" w:tplc="C9A40E40">
      <w:start w:val="5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F604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D9077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0C9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2038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8CE1E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D8AA5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7809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5B234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F0"/>
    <w:rsid w:val="001078AE"/>
    <w:rsid w:val="00126FF0"/>
    <w:rsid w:val="004F7906"/>
    <w:rsid w:val="00775069"/>
    <w:rsid w:val="008B13D3"/>
    <w:rsid w:val="00A93A0A"/>
    <w:rsid w:val="00AA1D9A"/>
    <w:rsid w:val="00C1745B"/>
    <w:rsid w:val="00C253BE"/>
    <w:rsid w:val="00C364D7"/>
    <w:rsid w:val="00E22F7D"/>
    <w:rsid w:val="00F23D89"/>
    <w:rsid w:val="00F4718A"/>
    <w:rsid w:val="00F6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87ABE-A382-45E7-81C2-C2116868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3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B13D3"/>
    <w:pPr>
      <w:ind w:left="720"/>
      <w:contextualSpacing/>
    </w:pPr>
  </w:style>
  <w:style w:type="table" w:styleId="TableGrid0">
    <w:name w:val="Table Grid"/>
    <w:basedOn w:val="TableNormal"/>
    <w:uiPriority w:val="39"/>
    <w:rsid w:val="00A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BOERPERD</vt:lpstr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BOERPERD</dc:title>
  <dc:subject/>
  <dc:creator>SBADM051</dc:creator>
  <cp:keywords/>
  <cp:lastModifiedBy>Petro Grove</cp:lastModifiedBy>
  <cp:revision>3</cp:revision>
  <cp:lastPrinted>2016-11-02T09:58:00Z</cp:lastPrinted>
  <dcterms:created xsi:type="dcterms:W3CDTF">2017-01-08T18:07:00Z</dcterms:created>
  <dcterms:modified xsi:type="dcterms:W3CDTF">2017-01-10T11:15:00Z</dcterms:modified>
</cp:coreProperties>
</file>